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3BCF" w:rsidRPr="00197DBF" w:rsidRDefault="00E06BF5" w:rsidP="00197DBF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97DBF">
        <w:rPr>
          <w:rFonts w:ascii="Times New Roman" w:hAnsi="Times New Roman" w:cs="Times New Roman"/>
          <w:b/>
          <w:sz w:val="24"/>
          <w:szCs w:val="24"/>
        </w:rPr>
        <w:t>Magyarázó videó a</w:t>
      </w:r>
      <w:r w:rsidR="00197DBF" w:rsidRPr="00197DBF">
        <w:rPr>
          <w:rFonts w:ascii="Times New Roman" w:hAnsi="Times New Roman" w:cs="Times New Roman"/>
          <w:b/>
          <w:sz w:val="24"/>
          <w:szCs w:val="24"/>
        </w:rPr>
        <w:t xml:space="preserve"> 17. diához</w:t>
      </w:r>
    </w:p>
    <w:p w:rsidR="006F139A" w:rsidRDefault="007F4DB6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szelíd </w:t>
      </w:r>
      <w:r w:rsidR="00252D0F">
        <w:rPr>
          <w:rFonts w:ascii="Times New Roman" w:hAnsi="Times New Roman" w:cs="Times New Roman"/>
          <w:sz w:val="24"/>
          <w:szCs w:val="24"/>
        </w:rPr>
        <w:t xml:space="preserve">turizmus </w:t>
      </w:r>
      <w:proofErr w:type="gramStart"/>
      <w:r w:rsidR="00252D0F">
        <w:rPr>
          <w:rFonts w:ascii="Times New Roman" w:hAnsi="Times New Roman" w:cs="Times New Roman"/>
          <w:sz w:val="24"/>
          <w:szCs w:val="24"/>
        </w:rPr>
        <w:t>koncepciója</w:t>
      </w:r>
      <w:proofErr w:type="gramEnd"/>
      <w:r w:rsidR="00252D0F">
        <w:rPr>
          <w:rFonts w:ascii="Times New Roman" w:hAnsi="Times New Roman" w:cs="Times New Roman"/>
          <w:sz w:val="24"/>
          <w:szCs w:val="24"/>
        </w:rPr>
        <w:t xml:space="preserve"> számos </w:t>
      </w:r>
      <w:r w:rsidR="00252D0F" w:rsidRPr="00C0139C">
        <w:rPr>
          <w:rFonts w:ascii="Times New Roman" w:hAnsi="Times New Roman" w:cs="Times New Roman"/>
          <w:b/>
          <w:sz w:val="24"/>
          <w:szCs w:val="24"/>
        </w:rPr>
        <w:t>turizmusformában és azon belül termékben</w:t>
      </w:r>
      <w:r w:rsidR="00252D0F">
        <w:rPr>
          <w:rFonts w:ascii="Times New Roman" w:hAnsi="Times New Roman" w:cs="Times New Roman"/>
          <w:sz w:val="24"/>
          <w:szCs w:val="24"/>
        </w:rPr>
        <w:t xml:space="preserve"> megmutatkozhat. A következőkben a </w:t>
      </w:r>
      <w:proofErr w:type="gramStart"/>
      <w:r w:rsidR="00252D0F">
        <w:rPr>
          <w:rFonts w:ascii="Times New Roman" w:hAnsi="Times New Roman" w:cs="Times New Roman"/>
          <w:sz w:val="24"/>
          <w:szCs w:val="24"/>
        </w:rPr>
        <w:t>tipikusan</w:t>
      </w:r>
      <w:proofErr w:type="gramEnd"/>
      <w:r w:rsidR="00252D0F">
        <w:rPr>
          <w:rFonts w:ascii="Times New Roman" w:hAnsi="Times New Roman" w:cs="Times New Roman"/>
          <w:sz w:val="24"/>
          <w:szCs w:val="24"/>
        </w:rPr>
        <w:t xml:space="preserve"> </w:t>
      </w:r>
      <w:r w:rsidR="00CB6DBE">
        <w:rPr>
          <w:rFonts w:ascii="Times New Roman" w:hAnsi="Times New Roman" w:cs="Times New Roman"/>
          <w:sz w:val="24"/>
          <w:szCs w:val="24"/>
        </w:rPr>
        <w:t>szelíd</w:t>
      </w:r>
      <w:r w:rsidR="00252D0F">
        <w:rPr>
          <w:rFonts w:ascii="Times New Roman" w:hAnsi="Times New Roman" w:cs="Times New Roman"/>
          <w:sz w:val="24"/>
          <w:szCs w:val="24"/>
        </w:rPr>
        <w:t xml:space="preserve"> </w:t>
      </w:r>
      <w:r w:rsidR="00CB6DBE">
        <w:rPr>
          <w:rFonts w:ascii="Times New Roman" w:hAnsi="Times New Roman" w:cs="Times New Roman"/>
          <w:sz w:val="24"/>
          <w:szCs w:val="24"/>
        </w:rPr>
        <w:t>formák és termék</w:t>
      </w:r>
      <w:r w:rsidR="00C0139C">
        <w:rPr>
          <w:rFonts w:ascii="Times New Roman" w:hAnsi="Times New Roman" w:cs="Times New Roman"/>
          <w:sz w:val="24"/>
          <w:szCs w:val="24"/>
        </w:rPr>
        <w:t>e</w:t>
      </w:r>
      <w:r w:rsidR="00CB6DBE">
        <w:rPr>
          <w:rFonts w:ascii="Times New Roman" w:hAnsi="Times New Roman" w:cs="Times New Roman"/>
          <w:sz w:val="24"/>
          <w:szCs w:val="24"/>
        </w:rPr>
        <w:t>k</w:t>
      </w:r>
      <w:r w:rsidR="00252D0F">
        <w:rPr>
          <w:rFonts w:ascii="Times New Roman" w:hAnsi="Times New Roman" w:cs="Times New Roman"/>
          <w:sz w:val="24"/>
          <w:szCs w:val="24"/>
        </w:rPr>
        <w:t xml:space="preserve"> közül mutatunk be néhányat</w:t>
      </w:r>
      <w:r w:rsidR="00C0139C">
        <w:rPr>
          <w:rFonts w:ascii="Times New Roman" w:hAnsi="Times New Roman" w:cs="Times New Roman"/>
          <w:sz w:val="24"/>
          <w:szCs w:val="24"/>
        </w:rPr>
        <w:t>, kitérve a fogalmi meghatározások és termék-lehatárolások több értelmezési lehetőségére is</w:t>
      </w:r>
      <w:r w:rsidR="00252D0F">
        <w:rPr>
          <w:rFonts w:ascii="Times New Roman" w:hAnsi="Times New Roman" w:cs="Times New Roman"/>
          <w:sz w:val="24"/>
          <w:szCs w:val="24"/>
        </w:rPr>
        <w:t>.</w:t>
      </w:r>
    </w:p>
    <w:p w:rsidR="0054359E" w:rsidRDefault="00252D0F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D83263">
        <w:rPr>
          <w:rFonts w:ascii="Times New Roman" w:hAnsi="Times New Roman" w:cs="Times New Roman"/>
          <w:sz w:val="24"/>
          <w:szCs w:val="24"/>
        </w:rPr>
        <w:t xml:space="preserve"> </w:t>
      </w:r>
      <w:r w:rsidR="00D83263" w:rsidRPr="00D83263">
        <w:rPr>
          <w:rFonts w:ascii="Times New Roman" w:hAnsi="Times New Roman" w:cs="Times New Roman"/>
          <w:b/>
          <w:sz w:val="24"/>
          <w:szCs w:val="24"/>
        </w:rPr>
        <w:t>természeti vonzerőn alapuló</w:t>
      </w:r>
      <w:r w:rsidR="00D83263">
        <w:rPr>
          <w:rFonts w:ascii="Times New Roman" w:hAnsi="Times New Roman" w:cs="Times New Roman"/>
          <w:sz w:val="24"/>
          <w:szCs w:val="24"/>
        </w:rPr>
        <w:t xml:space="preserve"> turizmusformák és turisztikai termékek csoportján belül a</w:t>
      </w:r>
      <w:r>
        <w:rPr>
          <w:rFonts w:ascii="Times New Roman" w:hAnsi="Times New Roman" w:cs="Times New Roman"/>
          <w:sz w:val="24"/>
          <w:szCs w:val="24"/>
        </w:rPr>
        <w:t xml:space="preserve">z </w:t>
      </w:r>
      <w:r w:rsidRPr="00C0139C">
        <w:rPr>
          <w:rFonts w:ascii="Times New Roman" w:hAnsi="Times New Roman" w:cs="Times New Roman"/>
          <w:b/>
          <w:sz w:val="24"/>
          <w:szCs w:val="24"/>
        </w:rPr>
        <w:t>ökoturizmus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C7153">
        <w:rPr>
          <w:rFonts w:ascii="Times New Roman" w:hAnsi="Times New Roman" w:cs="Times New Roman"/>
          <w:sz w:val="24"/>
          <w:szCs w:val="24"/>
        </w:rPr>
        <w:t xml:space="preserve">olyan turizmusforma, </w:t>
      </w:r>
      <w:r w:rsidR="004C7153" w:rsidRPr="00853EAF">
        <w:rPr>
          <w:rFonts w:ascii="Times New Roman" w:hAnsi="Times New Roman" w:cs="Times New Roman"/>
          <w:sz w:val="24"/>
          <w:szCs w:val="24"/>
        </w:rPr>
        <w:t>a</w:t>
      </w:r>
      <w:r w:rsidR="004C7153">
        <w:rPr>
          <w:rFonts w:ascii="Times New Roman" w:hAnsi="Times New Roman" w:cs="Times New Roman"/>
          <w:sz w:val="24"/>
          <w:szCs w:val="24"/>
        </w:rPr>
        <w:t>melyben a</w:t>
      </w:r>
      <w:r w:rsidR="004C7153" w:rsidRPr="00853EAF">
        <w:rPr>
          <w:rFonts w:ascii="Times New Roman" w:hAnsi="Times New Roman" w:cs="Times New Roman"/>
          <w:sz w:val="24"/>
          <w:szCs w:val="24"/>
        </w:rPr>
        <w:t xml:space="preserve"> fő motiváció a természet</w:t>
      </w:r>
      <w:r w:rsidR="004C7153">
        <w:rPr>
          <w:rFonts w:ascii="Times New Roman" w:hAnsi="Times New Roman" w:cs="Times New Roman"/>
          <w:sz w:val="24"/>
          <w:szCs w:val="24"/>
        </w:rPr>
        <w:t>, valamint a természeti terület hagyományos kultúrájának megismerése</w:t>
      </w:r>
      <w:r w:rsidR="004C7153" w:rsidRPr="00853EAF">
        <w:rPr>
          <w:rFonts w:ascii="Times New Roman" w:hAnsi="Times New Roman" w:cs="Times New Roman"/>
          <w:sz w:val="24"/>
          <w:szCs w:val="24"/>
        </w:rPr>
        <w:t xml:space="preserve"> és védelme a legkis</w:t>
      </w:r>
      <w:r w:rsidR="004C7153">
        <w:rPr>
          <w:rFonts w:ascii="Times New Roman" w:hAnsi="Times New Roman" w:cs="Times New Roman"/>
          <w:sz w:val="24"/>
          <w:szCs w:val="24"/>
        </w:rPr>
        <w:t xml:space="preserve">ebb környezeti terhelés mellett. </w:t>
      </w:r>
      <w:r w:rsidR="00CB6DBE">
        <w:rPr>
          <w:rFonts w:ascii="Times New Roman" w:hAnsi="Times New Roman" w:cs="Times New Roman"/>
          <w:sz w:val="24"/>
          <w:szCs w:val="24"/>
        </w:rPr>
        <w:t xml:space="preserve">Mivel eleve fizikai </w:t>
      </w:r>
      <w:proofErr w:type="gramStart"/>
      <w:r w:rsidR="00CB6DBE">
        <w:rPr>
          <w:rFonts w:ascii="Times New Roman" w:hAnsi="Times New Roman" w:cs="Times New Roman"/>
          <w:sz w:val="24"/>
          <w:szCs w:val="24"/>
        </w:rPr>
        <w:t>aktivitást</w:t>
      </w:r>
      <w:proofErr w:type="gramEnd"/>
      <w:r w:rsidR="00CB6DBE">
        <w:rPr>
          <w:rFonts w:ascii="Times New Roman" w:hAnsi="Times New Roman" w:cs="Times New Roman"/>
          <w:sz w:val="24"/>
          <w:szCs w:val="24"/>
        </w:rPr>
        <w:t xml:space="preserve"> feltételez, </w:t>
      </w:r>
      <w:r w:rsidR="00C0139C">
        <w:rPr>
          <w:rFonts w:ascii="Times New Roman" w:hAnsi="Times New Roman" w:cs="Times New Roman"/>
          <w:sz w:val="24"/>
          <w:szCs w:val="24"/>
        </w:rPr>
        <w:t xml:space="preserve">van közös termékhalmaza </w:t>
      </w:r>
      <w:r w:rsidR="00CB6DBE">
        <w:rPr>
          <w:rFonts w:ascii="Times New Roman" w:hAnsi="Times New Roman" w:cs="Times New Roman"/>
          <w:sz w:val="24"/>
          <w:szCs w:val="24"/>
        </w:rPr>
        <w:t>az aktív turizmus</w:t>
      </w:r>
      <w:r w:rsidR="00C0139C">
        <w:rPr>
          <w:rFonts w:ascii="Times New Roman" w:hAnsi="Times New Roman" w:cs="Times New Roman"/>
          <w:sz w:val="24"/>
          <w:szCs w:val="24"/>
        </w:rPr>
        <w:t>sa</w:t>
      </w:r>
      <w:r w:rsidR="00CB6DBE">
        <w:rPr>
          <w:rFonts w:ascii="Times New Roman" w:hAnsi="Times New Roman" w:cs="Times New Roman"/>
          <w:sz w:val="24"/>
          <w:szCs w:val="24"/>
        </w:rPr>
        <w:t xml:space="preserve">l (pl. természetjárás). A </w:t>
      </w:r>
      <w:proofErr w:type="spellStart"/>
      <w:r w:rsidR="00CB6DBE" w:rsidRPr="00C0139C">
        <w:rPr>
          <w:rFonts w:ascii="Times New Roman" w:hAnsi="Times New Roman" w:cs="Times New Roman"/>
          <w:b/>
          <w:sz w:val="24"/>
          <w:szCs w:val="24"/>
        </w:rPr>
        <w:t>geoturizmus</w:t>
      </w:r>
      <w:proofErr w:type="spellEnd"/>
      <w:r w:rsidR="00CB6DBE">
        <w:rPr>
          <w:rFonts w:ascii="Times New Roman" w:hAnsi="Times New Roman" w:cs="Times New Roman"/>
          <w:sz w:val="24"/>
          <w:szCs w:val="24"/>
        </w:rPr>
        <w:t xml:space="preserve"> Magyarországon kevésbé meghonosodott fogalma </w:t>
      </w:r>
      <w:r w:rsidR="00C0139C">
        <w:rPr>
          <w:rFonts w:ascii="Times New Roman" w:hAnsi="Times New Roman" w:cs="Times New Roman"/>
          <w:sz w:val="24"/>
          <w:szCs w:val="24"/>
        </w:rPr>
        <w:t>leg</w:t>
      </w:r>
      <w:r w:rsidR="00CB6DBE">
        <w:rPr>
          <w:rFonts w:ascii="Times New Roman" w:hAnsi="Times New Roman" w:cs="Times New Roman"/>
          <w:sz w:val="24"/>
          <w:szCs w:val="24"/>
        </w:rPr>
        <w:t>inkább a</w:t>
      </w:r>
      <w:r w:rsidR="00C0139C">
        <w:rPr>
          <w:rFonts w:ascii="Times New Roman" w:hAnsi="Times New Roman" w:cs="Times New Roman"/>
          <w:sz w:val="24"/>
          <w:szCs w:val="24"/>
        </w:rPr>
        <w:t xml:space="preserve"> motiváció </w:t>
      </w:r>
      <w:proofErr w:type="gramStart"/>
      <w:r w:rsidR="00C0139C">
        <w:rPr>
          <w:rFonts w:ascii="Times New Roman" w:hAnsi="Times New Roman" w:cs="Times New Roman"/>
          <w:sz w:val="24"/>
          <w:szCs w:val="24"/>
        </w:rPr>
        <w:t>fókuszában</w:t>
      </w:r>
      <w:proofErr w:type="gramEnd"/>
      <w:r w:rsidR="00C0139C">
        <w:rPr>
          <w:rFonts w:ascii="Times New Roman" w:hAnsi="Times New Roman" w:cs="Times New Roman"/>
          <w:sz w:val="24"/>
          <w:szCs w:val="24"/>
        </w:rPr>
        <w:t xml:space="preserve"> tér el az ökoturizmustól, ami kiterjed a természeti és az épített környezetben található, geológiához kapcsolódó vonzerők meglátogatására is (a nemzetközi </w:t>
      </w:r>
      <w:proofErr w:type="spellStart"/>
      <w:r w:rsidR="00C0139C">
        <w:rPr>
          <w:rFonts w:ascii="Times New Roman" w:hAnsi="Times New Roman" w:cs="Times New Roman"/>
          <w:sz w:val="24"/>
          <w:szCs w:val="24"/>
        </w:rPr>
        <w:t>geopark</w:t>
      </w:r>
      <w:proofErr w:type="spellEnd"/>
      <w:r w:rsidR="00C0139C">
        <w:rPr>
          <w:rFonts w:ascii="Times New Roman" w:hAnsi="Times New Roman" w:cs="Times New Roman"/>
          <w:sz w:val="24"/>
          <w:szCs w:val="24"/>
        </w:rPr>
        <w:t xml:space="preserve">-hálózathoz kapcsolódó turizmus a külföldi szakirodalomban e név alatt jelenik meg, a jó gyakorlatokkal foglalkozó fejezetben erre több példa is található). </w:t>
      </w:r>
      <w:r w:rsidR="00C0139C" w:rsidRPr="0000730B">
        <w:rPr>
          <w:rFonts w:ascii="Times New Roman" w:hAnsi="Times New Roman" w:cs="Times New Roman"/>
          <w:b/>
          <w:sz w:val="24"/>
          <w:szCs w:val="24"/>
        </w:rPr>
        <w:t xml:space="preserve">Az </w:t>
      </w:r>
      <w:proofErr w:type="gramStart"/>
      <w:r w:rsidR="00C0139C" w:rsidRPr="0000730B">
        <w:rPr>
          <w:rFonts w:ascii="Times New Roman" w:hAnsi="Times New Roman" w:cs="Times New Roman"/>
          <w:b/>
          <w:sz w:val="24"/>
          <w:szCs w:val="24"/>
        </w:rPr>
        <w:t>aktív</w:t>
      </w:r>
      <w:proofErr w:type="gramEnd"/>
      <w:r w:rsidR="00C0139C" w:rsidRPr="0000730B">
        <w:rPr>
          <w:rFonts w:ascii="Times New Roman" w:hAnsi="Times New Roman" w:cs="Times New Roman"/>
          <w:b/>
          <w:sz w:val="24"/>
          <w:szCs w:val="24"/>
        </w:rPr>
        <w:t xml:space="preserve"> turizmus</w:t>
      </w:r>
      <w:r w:rsidR="00C0139C">
        <w:rPr>
          <w:rFonts w:ascii="Times New Roman" w:hAnsi="Times New Roman" w:cs="Times New Roman"/>
          <w:sz w:val="24"/>
          <w:szCs w:val="24"/>
        </w:rPr>
        <w:t xml:space="preserve"> központi eleme valamilyen fizikai aktivitást igénylő szabadidős vagy </w:t>
      </w:r>
      <w:proofErr w:type="gramStart"/>
      <w:r w:rsidR="00C0139C">
        <w:rPr>
          <w:rFonts w:ascii="Times New Roman" w:hAnsi="Times New Roman" w:cs="Times New Roman"/>
          <w:sz w:val="24"/>
          <w:szCs w:val="24"/>
        </w:rPr>
        <w:t>sporttevékenység</w:t>
      </w:r>
      <w:proofErr w:type="gramEnd"/>
      <w:r w:rsidR="00C0139C">
        <w:rPr>
          <w:rFonts w:ascii="Times New Roman" w:hAnsi="Times New Roman" w:cs="Times New Roman"/>
          <w:sz w:val="24"/>
          <w:szCs w:val="24"/>
        </w:rPr>
        <w:t xml:space="preserve"> gyakorlása és nem a természeti érték, de a kettő számos kapcsolódási lehetőséget kínál</w:t>
      </w:r>
      <w:r w:rsidR="0000730B">
        <w:rPr>
          <w:rFonts w:ascii="Times New Roman" w:hAnsi="Times New Roman" w:cs="Times New Roman"/>
          <w:sz w:val="24"/>
          <w:szCs w:val="24"/>
        </w:rPr>
        <w:t>.</w:t>
      </w:r>
      <w:r w:rsidR="00C0139C">
        <w:rPr>
          <w:rFonts w:ascii="Times New Roman" w:hAnsi="Times New Roman" w:cs="Times New Roman"/>
          <w:sz w:val="24"/>
          <w:szCs w:val="24"/>
        </w:rPr>
        <w:t xml:space="preserve"> </w:t>
      </w:r>
      <w:r w:rsidR="0000730B">
        <w:rPr>
          <w:rFonts w:ascii="Times New Roman" w:hAnsi="Times New Roman" w:cs="Times New Roman"/>
          <w:sz w:val="24"/>
          <w:szCs w:val="24"/>
        </w:rPr>
        <w:t xml:space="preserve">Ide sorolhatók azok a </w:t>
      </w:r>
      <w:r w:rsidR="00C0139C">
        <w:rPr>
          <w:rFonts w:ascii="Times New Roman" w:hAnsi="Times New Roman" w:cs="Times New Roman"/>
          <w:sz w:val="24"/>
          <w:szCs w:val="24"/>
        </w:rPr>
        <w:t xml:space="preserve">szabadtéri, nem túlzott tér- és időbeli </w:t>
      </w:r>
      <w:proofErr w:type="gramStart"/>
      <w:r w:rsidR="00C0139C">
        <w:rPr>
          <w:rFonts w:ascii="Times New Roman" w:hAnsi="Times New Roman" w:cs="Times New Roman"/>
          <w:sz w:val="24"/>
          <w:szCs w:val="24"/>
        </w:rPr>
        <w:t>koncentrációjú</w:t>
      </w:r>
      <w:proofErr w:type="gramEnd"/>
      <w:r w:rsidR="00C0139C">
        <w:rPr>
          <w:rFonts w:ascii="Times New Roman" w:hAnsi="Times New Roman" w:cs="Times New Roman"/>
          <w:sz w:val="24"/>
          <w:szCs w:val="24"/>
        </w:rPr>
        <w:t xml:space="preserve"> tevékenységek</w:t>
      </w:r>
      <w:r w:rsidR="0000730B">
        <w:rPr>
          <w:rFonts w:ascii="Times New Roman" w:hAnsi="Times New Roman" w:cs="Times New Roman"/>
          <w:sz w:val="24"/>
          <w:szCs w:val="24"/>
        </w:rPr>
        <w:t>, amelyekben meghatározóak a táji adottságok a mozgásforma és az élmény szempontjából</w:t>
      </w:r>
      <w:r w:rsidR="0000730B" w:rsidRPr="0000730B">
        <w:rPr>
          <w:rFonts w:ascii="Times New Roman" w:hAnsi="Times New Roman" w:cs="Times New Roman"/>
          <w:sz w:val="24"/>
          <w:szCs w:val="24"/>
        </w:rPr>
        <w:t xml:space="preserve"> </w:t>
      </w:r>
      <w:r w:rsidR="0000730B">
        <w:rPr>
          <w:rFonts w:ascii="Times New Roman" w:hAnsi="Times New Roman" w:cs="Times New Roman"/>
          <w:sz w:val="24"/>
          <w:szCs w:val="24"/>
        </w:rPr>
        <w:t xml:space="preserve">(pl. </w:t>
      </w:r>
      <w:r w:rsidR="0000730B" w:rsidRPr="00E06BF5">
        <w:rPr>
          <w:rFonts w:ascii="Times New Roman" w:hAnsi="Times New Roman" w:cs="Times New Roman"/>
          <w:sz w:val="24"/>
          <w:szCs w:val="24"/>
        </w:rPr>
        <w:t>kerékpározás, vitorlázás, evezés</w:t>
      </w:r>
      <w:r w:rsidR="0000730B">
        <w:rPr>
          <w:rFonts w:ascii="Times New Roman" w:hAnsi="Times New Roman" w:cs="Times New Roman"/>
          <w:sz w:val="24"/>
          <w:szCs w:val="24"/>
        </w:rPr>
        <w:t>,</w:t>
      </w:r>
      <w:r w:rsidR="0000730B" w:rsidRPr="00E06BF5">
        <w:rPr>
          <w:rFonts w:ascii="Times New Roman" w:hAnsi="Times New Roman" w:cs="Times New Roman"/>
          <w:sz w:val="24"/>
          <w:szCs w:val="24"/>
        </w:rPr>
        <w:t xml:space="preserve"> lovaglás</w:t>
      </w:r>
      <w:r w:rsidR="0000730B">
        <w:rPr>
          <w:rFonts w:ascii="Times New Roman" w:hAnsi="Times New Roman" w:cs="Times New Roman"/>
          <w:sz w:val="24"/>
          <w:szCs w:val="24"/>
        </w:rPr>
        <w:t xml:space="preserve"> stb.).</w:t>
      </w:r>
    </w:p>
    <w:p w:rsidR="0054359E" w:rsidRDefault="0054359E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760720" cy="3836640"/>
            <wp:effectExtent l="0" t="0" r="0" b="0"/>
            <wp:docPr id="2" name="Kép 2" descr="Által-ér völgyi kerékpártúra családosoknak - Drótszamárral őseink  vadászterületé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Által-ér völgyi kerékpártúra családosoknak - Drótszamárral őseink  vadászterületén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732E" w:rsidRDefault="0046732E" w:rsidP="006F139A">
      <w:pPr>
        <w:spacing w:line="360" w:lineRule="auto"/>
        <w:jc w:val="both"/>
        <w:rPr>
          <w:noProof/>
          <w:lang w:eastAsia="hu-HU"/>
        </w:rPr>
      </w:pPr>
      <w:hyperlink r:id="rId6" w:history="1">
        <w:r w:rsidRPr="00836EED">
          <w:rPr>
            <w:rStyle w:val="Hiperhivatkozs"/>
            <w:rFonts w:ascii="Times New Roman" w:hAnsi="Times New Roman" w:cs="Times New Roman"/>
            <w:sz w:val="24"/>
            <w:szCs w:val="24"/>
          </w:rPr>
          <w:t>https://www.kaland.sport.hu/</w:t>
        </w:r>
        <w:r w:rsidRPr="00836EED">
          <w:rPr>
            <w:rStyle w:val="Hiperhivatkozs"/>
            <w:noProof/>
            <w:lang w:eastAsia="hu-HU"/>
          </w:rPr>
          <w:drawing>
            <wp:inline distT="0" distB="0" distL="0" distR="0" wp14:anchorId="22A22914" wp14:editId="420EA0CF">
              <wp:extent cx="4876800" cy="3248025"/>
              <wp:effectExtent l="0" t="0" r="0" b="9525"/>
              <wp:docPr id="3" name="Kép 3" descr="Tengeri vitorlás túra - Hajós Nyár.hu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 descr="Tengeri vitorlás túra - Hajós Nyár.hu"/>
                      <pic:cNvPicPr>
                        <a:picLocks noChangeAspect="1" noChangeArrowheads="1"/>
                      </pic:cNvPicPr>
                    </pic:nvPicPr>
                    <pic:blipFill>
                      <a:blip r:embed="rId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876800" cy="3248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836EED">
          <w:rPr>
            <w:rStyle w:val="Hiperhivatkozs"/>
            <w:rFonts w:ascii="Times New Roman" w:hAnsi="Times New Roman" w:cs="Times New Roman"/>
            <w:sz w:val="24"/>
            <w:szCs w:val="24"/>
          </w:rPr>
          <w:t>http://hajosnyar.hu/</w:t>
        </w:r>
      </w:hyperlink>
    </w:p>
    <w:p w:rsidR="0046732E" w:rsidRDefault="0046732E" w:rsidP="006F139A">
      <w:pPr>
        <w:spacing w:line="360" w:lineRule="auto"/>
        <w:jc w:val="both"/>
      </w:pPr>
      <w:r>
        <w:rPr>
          <w:noProof/>
          <w:lang w:eastAsia="hu-HU"/>
        </w:rPr>
        <w:lastRenderedPageBreak/>
        <w:drawing>
          <wp:inline distT="0" distB="0" distL="0" distR="0" wp14:anchorId="09FD6CEA">
            <wp:extent cx="3810635" cy="2286000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635" cy="228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359E" w:rsidRDefault="0046732E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9" w:history="1">
        <w:r w:rsidR="0054359E" w:rsidRPr="00540CA2">
          <w:rPr>
            <w:rStyle w:val="Hiperhivatkozs"/>
            <w:rFonts w:ascii="Times New Roman" w:hAnsi="Times New Roman" w:cs="Times New Roman"/>
            <w:sz w:val="24"/>
            <w:szCs w:val="24"/>
          </w:rPr>
          <w:t>http://vizitura.com</w:t>
        </w:r>
      </w:hyperlink>
    </w:p>
    <w:p w:rsidR="0054359E" w:rsidRDefault="0054359E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4876800" cy="3600450"/>
            <wp:effectExtent l="0" t="0" r="0" b="0"/>
            <wp:docPr id="4" name="Kép 4" descr="Turizmus Online - Lovastúra a Balaton Riviérájá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urizmus Online - Lovastúra a Balaton Riviérájá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4359E">
        <w:rPr>
          <w:rFonts w:ascii="Times New Roman" w:hAnsi="Times New Roman" w:cs="Times New Roman"/>
          <w:sz w:val="24"/>
          <w:szCs w:val="24"/>
        </w:rPr>
        <w:t>http</w:t>
      </w:r>
      <w:proofErr w:type="gramEnd"/>
      <w:r w:rsidRPr="0054359E">
        <w:rPr>
          <w:rFonts w:ascii="Times New Roman" w:hAnsi="Times New Roman" w:cs="Times New Roman"/>
          <w:sz w:val="24"/>
          <w:szCs w:val="24"/>
        </w:rPr>
        <w:t>://turizmusonline.hu/</w:t>
      </w:r>
    </w:p>
    <w:p w:rsidR="00DF6161" w:rsidRDefault="0000730B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D83263">
        <w:rPr>
          <w:rFonts w:ascii="Times New Roman" w:hAnsi="Times New Roman" w:cs="Times New Roman"/>
          <w:b/>
          <w:sz w:val="24"/>
          <w:szCs w:val="24"/>
        </w:rPr>
        <w:t>szelíd kalandturizmusban</w:t>
      </w:r>
      <w:r>
        <w:rPr>
          <w:rFonts w:ascii="Times New Roman" w:hAnsi="Times New Roman" w:cs="Times New Roman"/>
          <w:sz w:val="24"/>
          <w:szCs w:val="24"/>
        </w:rPr>
        <w:t xml:space="preserve"> nem a teljesítmény és az adrenalinfokozás, hanem a mozgás mellett a közösségi és a tájélmény a meghatározó. G</w:t>
      </w:r>
      <w:r w:rsidR="00E06BF5" w:rsidRPr="00E06BF5">
        <w:rPr>
          <w:rFonts w:ascii="Times New Roman" w:hAnsi="Times New Roman" w:cs="Times New Roman"/>
          <w:sz w:val="24"/>
          <w:szCs w:val="24"/>
        </w:rPr>
        <w:t xml:space="preserve">yűjtőfogalmához </w:t>
      </w:r>
      <w:r>
        <w:rPr>
          <w:rFonts w:ascii="Times New Roman" w:hAnsi="Times New Roman" w:cs="Times New Roman"/>
          <w:sz w:val="24"/>
          <w:szCs w:val="24"/>
        </w:rPr>
        <w:t xml:space="preserve">tartozhatnak </w:t>
      </w:r>
      <w:r w:rsidR="00E06BF5" w:rsidRPr="00E06BF5">
        <w:rPr>
          <w:rFonts w:ascii="Times New Roman" w:hAnsi="Times New Roman" w:cs="Times New Roman"/>
          <w:sz w:val="24"/>
          <w:szCs w:val="24"/>
        </w:rPr>
        <w:t>egyes értelmezések szerint a</w:t>
      </w:r>
      <w:r>
        <w:rPr>
          <w:rFonts w:ascii="Times New Roman" w:hAnsi="Times New Roman" w:cs="Times New Roman"/>
          <w:sz w:val="24"/>
          <w:szCs w:val="24"/>
        </w:rPr>
        <w:t xml:space="preserve">z </w:t>
      </w:r>
      <w:proofErr w:type="gramStart"/>
      <w:r>
        <w:rPr>
          <w:rFonts w:ascii="Times New Roman" w:hAnsi="Times New Roman" w:cs="Times New Roman"/>
          <w:sz w:val="24"/>
          <w:szCs w:val="24"/>
        </w:rPr>
        <w:t>aktív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turizmusnál előbb felsorolt szabadidős tevékenységek mellett </w:t>
      </w:r>
      <w:r w:rsidR="00E06BF5" w:rsidRPr="00E06BF5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E06BF5" w:rsidRPr="00E06BF5">
        <w:rPr>
          <w:rFonts w:ascii="Times New Roman" w:hAnsi="Times New Roman" w:cs="Times New Roman"/>
          <w:sz w:val="24"/>
          <w:szCs w:val="24"/>
        </w:rPr>
        <w:t>kempingezés</w:t>
      </w:r>
      <w:proofErr w:type="spellEnd"/>
      <w:r w:rsidR="00D83263">
        <w:rPr>
          <w:rFonts w:ascii="Times New Roman" w:hAnsi="Times New Roman" w:cs="Times New Roman"/>
          <w:sz w:val="24"/>
          <w:szCs w:val="24"/>
        </w:rPr>
        <w:t xml:space="preserve"> vagy</w:t>
      </w:r>
      <w:r w:rsidR="00E06BF5" w:rsidRPr="00E06BF5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E06BF5" w:rsidRPr="00E06BF5">
        <w:rPr>
          <w:rFonts w:ascii="Times New Roman" w:hAnsi="Times New Roman" w:cs="Times New Roman"/>
          <w:sz w:val="24"/>
          <w:szCs w:val="24"/>
        </w:rPr>
        <w:t>madárles</w:t>
      </w:r>
      <w:proofErr w:type="spellEnd"/>
      <w:r w:rsidR="00E06BF5" w:rsidRPr="00E06BF5">
        <w:rPr>
          <w:rFonts w:ascii="Times New Roman" w:hAnsi="Times New Roman" w:cs="Times New Roman"/>
          <w:sz w:val="24"/>
          <w:szCs w:val="24"/>
        </w:rPr>
        <w:t>.</w:t>
      </w:r>
      <w:r w:rsidR="00DF6161">
        <w:rPr>
          <w:noProof/>
          <w:lang w:eastAsia="hu-HU"/>
        </w:rPr>
        <w:lastRenderedPageBreak/>
        <w:drawing>
          <wp:inline distT="0" distB="0" distL="0" distR="0">
            <wp:extent cx="5760720" cy="3311068"/>
            <wp:effectExtent l="0" t="0" r="0" b="3810"/>
            <wp:docPr id="5" name="Kép 5" descr="A tökéletes kempingezés titkai - Tőzsdefór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 tökéletes kempingezés titkai - Tőzsdefórum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1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6161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="00DF6161" w:rsidRPr="00540CA2">
          <w:rPr>
            <w:rStyle w:val="Hiperhivatkozs"/>
            <w:rFonts w:ascii="Times New Roman" w:hAnsi="Times New Roman" w:cs="Times New Roman"/>
            <w:sz w:val="24"/>
            <w:szCs w:val="24"/>
          </w:rPr>
          <w:t>https://www.tozsdeforum.hu/</w:t>
        </w:r>
      </w:hyperlink>
    </w:p>
    <w:p w:rsidR="00DF6161" w:rsidRDefault="00DF6161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5760720" cy="4320540"/>
            <wp:effectExtent l="0" t="0" r="0" b="3810"/>
            <wp:docPr id="6" name="Kép 6" descr="Madárles | Mapio.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dárles | Mapio.ne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F6161">
        <w:rPr>
          <w:rFonts w:ascii="Times New Roman" w:hAnsi="Times New Roman" w:cs="Times New Roman"/>
          <w:sz w:val="24"/>
          <w:szCs w:val="24"/>
        </w:rPr>
        <w:t>https://mapio.net/</w:t>
      </w:r>
    </w:p>
    <w:p w:rsidR="00CC5477" w:rsidRDefault="00D83263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</w:t>
      </w:r>
      <w:r w:rsidR="00091EB0">
        <w:rPr>
          <w:rFonts w:ascii="Times New Roman" w:hAnsi="Times New Roman" w:cs="Times New Roman"/>
          <w:sz w:val="24"/>
          <w:szCs w:val="24"/>
        </w:rPr>
        <w:t>z inkább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3263">
        <w:rPr>
          <w:rFonts w:ascii="Times New Roman" w:hAnsi="Times New Roman" w:cs="Times New Roman"/>
          <w:b/>
          <w:sz w:val="24"/>
          <w:szCs w:val="24"/>
        </w:rPr>
        <w:t>rés-szegmensek igényeit kielégítő, jellemzően fiatal, gyakran újraértelmezett termékek</w:t>
      </w:r>
      <w:r w:rsidR="006F139A">
        <w:rPr>
          <w:rFonts w:ascii="Times New Roman" w:hAnsi="Times New Roman" w:cs="Times New Roman"/>
          <w:b/>
          <w:sz w:val="24"/>
          <w:szCs w:val="24"/>
        </w:rPr>
        <w:t xml:space="preserve">re </w:t>
      </w:r>
      <w:r w:rsidR="006F139A" w:rsidRPr="006F139A">
        <w:rPr>
          <w:rFonts w:ascii="Times New Roman" w:hAnsi="Times New Roman" w:cs="Times New Roman"/>
          <w:sz w:val="24"/>
          <w:szCs w:val="24"/>
        </w:rPr>
        <w:t>a</w:t>
      </w:r>
      <w:r w:rsidR="006F139A">
        <w:rPr>
          <w:rFonts w:ascii="Times New Roman" w:hAnsi="Times New Roman" w:cs="Times New Roman"/>
          <w:sz w:val="24"/>
          <w:szCs w:val="24"/>
        </w:rPr>
        <w:t>z</w:t>
      </w:r>
      <w:r w:rsidR="006F139A" w:rsidRPr="006F139A">
        <w:rPr>
          <w:rFonts w:ascii="Times New Roman" w:hAnsi="Times New Roman" w:cs="Times New Roman"/>
          <w:sz w:val="24"/>
          <w:szCs w:val="24"/>
        </w:rPr>
        <w:t xml:space="preserve"> </w:t>
      </w:r>
      <w:r w:rsidR="006F139A">
        <w:rPr>
          <w:rFonts w:ascii="Times New Roman" w:hAnsi="Times New Roman" w:cs="Times New Roman"/>
          <w:sz w:val="24"/>
          <w:szCs w:val="24"/>
        </w:rPr>
        <w:t>élményfokozás és az ökológiai lábnyom minimalizálása jellemz</w:t>
      </w:r>
      <w:r w:rsidR="00EB6DC8">
        <w:rPr>
          <w:rFonts w:ascii="Times New Roman" w:hAnsi="Times New Roman" w:cs="Times New Roman"/>
          <w:sz w:val="24"/>
          <w:szCs w:val="24"/>
        </w:rPr>
        <w:t>ő</w:t>
      </w:r>
      <w:r w:rsidR="006F139A">
        <w:rPr>
          <w:rFonts w:ascii="Times New Roman" w:hAnsi="Times New Roman" w:cs="Times New Roman"/>
          <w:sz w:val="24"/>
          <w:szCs w:val="24"/>
        </w:rPr>
        <w:t xml:space="preserve">. Ezt a </w:t>
      </w:r>
      <w:r>
        <w:rPr>
          <w:rFonts w:ascii="Times New Roman" w:hAnsi="Times New Roman" w:cs="Times New Roman"/>
          <w:sz w:val="24"/>
          <w:szCs w:val="24"/>
        </w:rPr>
        <w:t>kört gazdagítja a természet</w:t>
      </w:r>
      <w:r w:rsidR="006F139A">
        <w:rPr>
          <w:rFonts w:ascii="Times New Roman" w:hAnsi="Times New Roman" w:cs="Times New Roman"/>
          <w:sz w:val="24"/>
          <w:szCs w:val="24"/>
        </w:rPr>
        <w:t>et még közelebb hozó</w:t>
      </w:r>
      <w:r>
        <w:rPr>
          <w:rFonts w:ascii="Times New Roman" w:hAnsi="Times New Roman" w:cs="Times New Roman"/>
          <w:sz w:val="24"/>
          <w:szCs w:val="24"/>
        </w:rPr>
        <w:t xml:space="preserve"> mezítlábas túrázás, </w:t>
      </w:r>
    </w:p>
    <w:p w:rsidR="00CC5477" w:rsidRDefault="00CC5477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5477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2394A837" wp14:editId="1A72B34D">
            <wp:extent cx="1774245" cy="2124621"/>
            <wp:effectExtent l="0" t="0" r="0" b="9525"/>
            <wp:docPr id="1026" name="Picture 2" descr="https://upload.wikimedia.org/wikipedia/commons/2/21/Nienh_waldw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s://upload.wikimedia.org/wikipedia/commons/2/21/Nienh_waldwe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245" cy="212462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83263" w:rsidRDefault="00D83263" w:rsidP="006F139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hóágyúk és sífelvonók energiafelhasználását kiiktató bakancsos hótúrázás,</w:t>
      </w:r>
      <w:r w:rsidR="00CC5477">
        <w:rPr>
          <w:rFonts w:ascii="Times New Roman" w:hAnsi="Times New Roman" w:cs="Times New Roman"/>
          <w:sz w:val="24"/>
          <w:szCs w:val="24"/>
        </w:rPr>
        <w:t xml:space="preserve"> </w:t>
      </w:r>
      <w:r w:rsidR="00CC5477" w:rsidRPr="00CC5477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723C6468" wp14:editId="11E4E5F1">
            <wp:extent cx="3011655" cy="2002751"/>
            <wp:effectExtent l="0" t="0" r="0" b="0"/>
            <wp:docPr id="1030" name="Picture 6" descr="https://upload.wikimedia.org/wikipedia/commons/thumb/a/ae/Balmberg_schneeschuhlaufen_seniorweb2009_016.jpg/800px-Balmberg_schneeschuhlaufen_seniorweb2009_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s://upload.wikimedia.org/wikipedia/commons/thumb/a/ae/Balmberg_schneeschuhlaufen_seniorweb2009_016.jpg/800px-Balmberg_schneeschuhlaufen_seniorweb2009_0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655" cy="200275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vagy a tájat eredeti formájában megőrző </w:t>
      </w:r>
      <w:proofErr w:type="spellStart"/>
      <w:r>
        <w:rPr>
          <w:rFonts w:ascii="Times New Roman" w:hAnsi="Times New Roman" w:cs="Times New Roman"/>
          <w:sz w:val="24"/>
          <w:szCs w:val="24"/>
        </w:rPr>
        <w:t>swingolf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(ez utóbbi megfizethető, alapvetően családi szabadidős tevékenység az elitsporthoz képest).</w:t>
      </w:r>
      <w:r w:rsidR="00CC5477">
        <w:rPr>
          <w:rFonts w:ascii="Times New Roman" w:hAnsi="Times New Roman" w:cs="Times New Roman"/>
          <w:sz w:val="24"/>
          <w:szCs w:val="24"/>
        </w:rPr>
        <w:t xml:space="preserve"> </w:t>
      </w:r>
      <w:r w:rsidR="00CC5477" w:rsidRPr="00CC5477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5F1A6027" wp14:editId="7F150326">
            <wp:extent cx="2832828" cy="2124621"/>
            <wp:effectExtent l="0" t="0" r="5715" b="9525"/>
            <wp:docPr id="1028" name="Picture 4" descr="https://upload.wikimedia.org/wikipedia/commons/thumb/6/6a/Swingolf.jpg/800px-Swingol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https://upload.wikimedia.org/wikipedia/commons/thumb/6/6a/Swingolf.jpg/800px-Swingol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828" cy="212462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DF6161" w:rsidRDefault="00D8326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382942">
        <w:rPr>
          <w:rFonts w:ascii="Times New Roman" w:hAnsi="Times New Roman" w:cs="Times New Roman"/>
          <w:b/>
          <w:sz w:val="24"/>
          <w:szCs w:val="24"/>
        </w:rPr>
        <w:t>tág értelemben vett kultúrára</w:t>
      </w:r>
      <w:r>
        <w:rPr>
          <w:rFonts w:ascii="Times New Roman" w:hAnsi="Times New Roman" w:cs="Times New Roman"/>
          <w:sz w:val="24"/>
          <w:szCs w:val="24"/>
        </w:rPr>
        <w:t xml:space="preserve"> is számos szelíd turizmusforma és turisztikai termék épül</w:t>
      </w:r>
      <w:r w:rsidR="006F139A">
        <w:rPr>
          <w:rFonts w:ascii="Times New Roman" w:hAnsi="Times New Roman" w:cs="Times New Roman"/>
          <w:sz w:val="24"/>
          <w:szCs w:val="24"/>
        </w:rPr>
        <w:t xml:space="preserve">, például a </w:t>
      </w:r>
      <w:r w:rsidR="006F139A" w:rsidRPr="006F139A">
        <w:rPr>
          <w:rFonts w:ascii="Times New Roman" w:hAnsi="Times New Roman" w:cs="Times New Roman"/>
          <w:b/>
          <w:sz w:val="24"/>
          <w:szCs w:val="24"/>
        </w:rPr>
        <w:t>kulturális örökségturizmuson</w:t>
      </w:r>
      <w:r w:rsidR="006F139A">
        <w:rPr>
          <w:rFonts w:ascii="Times New Roman" w:hAnsi="Times New Roman" w:cs="Times New Roman"/>
          <w:sz w:val="24"/>
          <w:szCs w:val="24"/>
        </w:rPr>
        <w:t xml:space="preserve"> belül a </w:t>
      </w:r>
      <w:r w:rsidR="006F139A" w:rsidRPr="006F139A">
        <w:rPr>
          <w:rFonts w:ascii="Times New Roman" w:hAnsi="Times New Roman" w:cs="Times New Roman"/>
          <w:b/>
          <w:sz w:val="24"/>
          <w:szCs w:val="24"/>
        </w:rPr>
        <w:t>tematikus utak</w:t>
      </w:r>
      <w:r w:rsidR="006F139A">
        <w:rPr>
          <w:rFonts w:ascii="Times New Roman" w:hAnsi="Times New Roman" w:cs="Times New Roman"/>
          <w:sz w:val="24"/>
          <w:szCs w:val="24"/>
        </w:rPr>
        <w:t xml:space="preserve">. </w:t>
      </w:r>
      <w:r w:rsidR="00A60E91">
        <w:rPr>
          <w:rFonts w:ascii="Times New Roman" w:hAnsi="Times New Roman" w:cs="Times New Roman"/>
          <w:sz w:val="24"/>
          <w:szCs w:val="24"/>
        </w:rPr>
        <w:t xml:space="preserve">A tematikus út egy téma </w:t>
      </w:r>
      <w:r w:rsidR="00A60E91">
        <w:rPr>
          <w:rFonts w:ascii="Times New Roman" w:hAnsi="Times New Roman" w:cs="Times New Roman"/>
          <w:sz w:val="24"/>
          <w:szCs w:val="24"/>
        </w:rPr>
        <w:lastRenderedPageBreak/>
        <w:t>integrált, környezetileg érzékeny, fenntartható és releváns értelmezése.</w:t>
      </w:r>
      <w:r w:rsidR="00DF6161">
        <w:rPr>
          <w:noProof/>
          <w:lang w:eastAsia="hu-HU"/>
        </w:rPr>
        <w:drawing>
          <wp:inline distT="0" distB="0" distL="0" distR="0">
            <wp:extent cx="5760720" cy="3240405"/>
            <wp:effectExtent l="0" t="0" r="0" b="0"/>
            <wp:docPr id="7" name="Kép 7" descr="Turista Magazin - Fedezd fel az új tematikus utakat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urista Magazin - Fedezd fel az új tematikus utakat!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6161">
        <w:rPr>
          <w:rFonts w:ascii="Times New Roman" w:hAnsi="Times New Roman" w:cs="Times New Roman"/>
          <w:sz w:val="24"/>
          <w:szCs w:val="24"/>
        </w:rPr>
        <w:t xml:space="preserve"> </w:t>
      </w:r>
      <w:r w:rsidR="00DF6161" w:rsidRPr="00DF6161">
        <w:rPr>
          <w:rFonts w:ascii="Times New Roman" w:hAnsi="Times New Roman" w:cs="Times New Roman"/>
          <w:sz w:val="24"/>
          <w:szCs w:val="24"/>
        </w:rPr>
        <w:t>https://www.turistamagazin.hu/</w:t>
      </w:r>
    </w:p>
    <w:p w:rsidR="00DF6161" w:rsidRDefault="00A60E9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elsődlegesen </w:t>
      </w:r>
      <w:r w:rsidRPr="00A60E91">
        <w:rPr>
          <w:rFonts w:ascii="Times New Roman" w:hAnsi="Times New Roman" w:cs="Times New Roman"/>
          <w:b/>
          <w:sz w:val="24"/>
          <w:szCs w:val="24"/>
        </w:rPr>
        <w:t>etnikai motivációjú utazások</w:t>
      </w:r>
      <w:r>
        <w:rPr>
          <w:rFonts w:ascii="Times New Roman" w:hAnsi="Times New Roman" w:cs="Times New Roman"/>
          <w:sz w:val="24"/>
          <w:szCs w:val="24"/>
        </w:rPr>
        <w:t xml:space="preserve"> célja az egyéni identitás erősítése vagy más etnikumok megismerése, így hozzájárulnak a </w:t>
      </w:r>
      <w:proofErr w:type="gramStart"/>
      <w:r>
        <w:rPr>
          <w:rFonts w:ascii="Times New Roman" w:hAnsi="Times New Roman" w:cs="Times New Roman"/>
          <w:sz w:val="24"/>
          <w:szCs w:val="24"/>
        </w:rPr>
        <w:t>lokális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kultúra megőrzéséhez.</w:t>
      </w:r>
    </w:p>
    <w:p w:rsidR="00DF6161" w:rsidRDefault="00DF616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5760720" cy="3240405"/>
            <wp:effectExtent l="0" t="0" r="0" b="0"/>
            <wp:docPr id="8" name="Kép 8" descr="Nyugat-Pápua utazás | útleírás, utazási élmények, utazási tapasztalat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yugat-Pápua utazás | útleírás, utazási élmények, utazási tapasztalatok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19" w:history="1">
        <w:r w:rsidRPr="00540CA2">
          <w:rPr>
            <w:rStyle w:val="Hiperhivatkozs"/>
            <w:rFonts w:ascii="Times New Roman" w:hAnsi="Times New Roman" w:cs="Times New Roman"/>
            <w:sz w:val="24"/>
            <w:szCs w:val="24"/>
          </w:rPr>
          <w:t>https://utleirasok.hu/</w:t>
        </w:r>
      </w:hyperlink>
    </w:p>
    <w:p w:rsidR="00DF6161" w:rsidRDefault="00A60E91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A60E91">
        <w:rPr>
          <w:rFonts w:ascii="Times New Roman" w:hAnsi="Times New Roman" w:cs="Times New Roman"/>
          <w:b/>
          <w:sz w:val="24"/>
          <w:szCs w:val="24"/>
        </w:rPr>
        <w:t xml:space="preserve">vidéki, másnéven </w:t>
      </w:r>
      <w:proofErr w:type="spellStart"/>
      <w:r w:rsidRPr="00A60E91">
        <w:rPr>
          <w:rFonts w:ascii="Times New Roman" w:hAnsi="Times New Roman" w:cs="Times New Roman"/>
          <w:b/>
          <w:sz w:val="24"/>
          <w:szCs w:val="24"/>
        </w:rPr>
        <w:t>rurális</w:t>
      </w:r>
      <w:proofErr w:type="spellEnd"/>
      <w:r w:rsidRPr="00A60E91">
        <w:rPr>
          <w:rFonts w:ascii="Times New Roman" w:hAnsi="Times New Roman" w:cs="Times New Roman"/>
          <w:b/>
          <w:sz w:val="24"/>
          <w:szCs w:val="24"/>
        </w:rPr>
        <w:t xml:space="preserve"> turizmus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C7304">
        <w:rPr>
          <w:rFonts w:ascii="Times New Roman" w:hAnsi="Times New Roman" w:cs="Times New Roman"/>
          <w:sz w:val="24"/>
          <w:szCs w:val="24"/>
        </w:rPr>
        <w:t>olyan összetett és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 sokoldalú </w:t>
      </w:r>
      <w:r w:rsidR="008C7304">
        <w:rPr>
          <w:rFonts w:ascii="Times New Roman" w:hAnsi="Times New Roman" w:cs="Times New Roman"/>
          <w:sz w:val="24"/>
          <w:szCs w:val="24"/>
        </w:rPr>
        <w:t xml:space="preserve">utazási forma, ami túlmutat az alapjául szolgáló vidéki </w:t>
      </w:r>
      <w:r w:rsidR="00B73EAA">
        <w:rPr>
          <w:rFonts w:ascii="Times New Roman" w:hAnsi="Times New Roman" w:cs="Times New Roman"/>
          <w:sz w:val="24"/>
          <w:szCs w:val="24"/>
        </w:rPr>
        <w:t>életmódon. Magába foglalja a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 természethez kapcsolódó üdülési </w:t>
      </w:r>
      <w:r w:rsidR="008C7304" w:rsidRPr="007959B9">
        <w:rPr>
          <w:rFonts w:ascii="Times New Roman" w:hAnsi="Times New Roman" w:cs="Times New Roman"/>
          <w:sz w:val="24"/>
          <w:szCs w:val="24"/>
        </w:rPr>
        <w:lastRenderedPageBreak/>
        <w:t>formák</w:t>
      </w:r>
      <w:r w:rsidR="00B73EAA">
        <w:rPr>
          <w:rFonts w:ascii="Times New Roman" w:hAnsi="Times New Roman" w:cs="Times New Roman"/>
          <w:sz w:val="24"/>
          <w:szCs w:val="24"/>
        </w:rPr>
        <w:t xml:space="preserve">at és </w:t>
      </w:r>
      <w:r w:rsidR="008C7304">
        <w:rPr>
          <w:rFonts w:ascii="Times New Roman" w:hAnsi="Times New Roman" w:cs="Times New Roman"/>
          <w:sz w:val="24"/>
          <w:szCs w:val="24"/>
        </w:rPr>
        <w:t>a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 kulturális örökség</w:t>
      </w:r>
      <w:r w:rsidR="008C7304">
        <w:rPr>
          <w:rFonts w:ascii="Times New Roman" w:hAnsi="Times New Roman" w:cs="Times New Roman"/>
          <w:sz w:val="24"/>
          <w:szCs w:val="24"/>
        </w:rPr>
        <w:t>re épülő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 turizmus</w:t>
      </w:r>
      <w:r w:rsidR="00B73EAA">
        <w:rPr>
          <w:rFonts w:ascii="Times New Roman" w:hAnsi="Times New Roman" w:cs="Times New Roman"/>
          <w:sz w:val="24"/>
          <w:szCs w:val="24"/>
        </w:rPr>
        <w:t>t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, </w:t>
      </w:r>
      <w:r w:rsidR="00B73EAA">
        <w:rPr>
          <w:rFonts w:ascii="Times New Roman" w:hAnsi="Times New Roman" w:cs="Times New Roman"/>
          <w:sz w:val="24"/>
          <w:szCs w:val="24"/>
        </w:rPr>
        <w:t>b</w:t>
      </w:r>
      <w:r w:rsidR="008C7304" w:rsidRPr="007959B9">
        <w:rPr>
          <w:rFonts w:ascii="Times New Roman" w:hAnsi="Times New Roman" w:cs="Times New Roman"/>
          <w:sz w:val="24"/>
          <w:szCs w:val="24"/>
        </w:rPr>
        <w:t xml:space="preserve">izonyos területeken </w:t>
      </w:r>
      <w:r w:rsidR="00B73EAA">
        <w:rPr>
          <w:rFonts w:ascii="Times New Roman" w:hAnsi="Times New Roman" w:cs="Times New Roman"/>
          <w:sz w:val="24"/>
          <w:szCs w:val="24"/>
        </w:rPr>
        <w:t xml:space="preserve">akár </w:t>
      </w:r>
      <w:r w:rsidR="008C7304" w:rsidRPr="007959B9">
        <w:rPr>
          <w:rFonts w:ascii="Times New Roman" w:hAnsi="Times New Roman" w:cs="Times New Roman"/>
          <w:sz w:val="24"/>
          <w:szCs w:val="24"/>
        </w:rPr>
        <w:t>az etnikai alapú turizmus</w:t>
      </w:r>
      <w:r w:rsidR="00B73EAA">
        <w:rPr>
          <w:rFonts w:ascii="Times New Roman" w:hAnsi="Times New Roman" w:cs="Times New Roman"/>
          <w:sz w:val="24"/>
          <w:szCs w:val="24"/>
        </w:rPr>
        <w:t>t</w:t>
      </w:r>
      <w:r w:rsidR="008C7304">
        <w:rPr>
          <w:rFonts w:ascii="Times New Roman" w:hAnsi="Times New Roman" w:cs="Times New Roman"/>
          <w:sz w:val="24"/>
          <w:szCs w:val="24"/>
        </w:rPr>
        <w:t xml:space="preserve"> is</w:t>
      </w:r>
      <w:r w:rsidR="00B73EAA">
        <w:rPr>
          <w:rFonts w:ascii="Times New Roman" w:hAnsi="Times New Roman" w:cs="Times New Roman"/>
          <w:sz w:val="24"/>
          <w:szCs w:val="24"/>
        </w:rPr>
        <w:t xml:space="preserve">. Termékei többek között a </w:t>
      </w:r>
      <w:r w:rsidR="00B73EAA" w:rsidRPr="00B73EAA">
        <w:rPr>
          <w:rFonts w:ascii="Times New Roman" w:hAnsi="Times New Roman" w:cs="Times New Roman"/>
          <w:b/>
          <w:sz w:val="24"/>
          <w:szCs w:val="24"/>
        </w:rPr>
        <w:t>falusi és az agroturizmus</w:t>
      </w:r>
      <w:r w:rsidR="00F61070">
        <w:rPr>
          <w:rFonts w:ascii="Times New Roman" w:hAnsi="Times New Roman" w:cs="Times New Roman"/>
          <w:b/>
          <w:sz w:val="24"/>
          <w:szCs w:val="24"/>
        </w:rPr>
        <w:t>.</w:t>
      </w:r>
    </w:p>
    <w:p w:rsidR="00DF6161" w:rsidRDefault="00DF616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>
            <wp:extent cx="3048000" cy="2000250"/>
            <wp:effectExtent l="0" t="0" r="0" b="0"/>
            <wp:docPr id="9" name="Kép 9" descr="Falusi Turizmus Centrum - online szállásfoglal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alusi Turizmus Centrum - online szállásfoglalá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hyperlink r:id="rId21" w:history="1">
        <w:r w:rsidRPr="00540CA2">
          <w:rPr>
            <w:rStyle w:val="Hiperhivatkozs"/>
            <w:rFonts w:ascii="Times New Roman" w:hAnsi="Times New Roman" w:cs="Times New Roman"/>
            <w:sz w:val="24"/>
            <w:szCs w:val="24"/>
          </w:rPr>
          <w:t>http://www.falutur.hu/</w:t>
        </w:r>
      </w:hyperlink>
    </w:p>
    <w:p w:rsidR="00CC5477" w:rsidRDefault="00F6107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1070">
        <w:rPr>
          <w:rFonts w:ascii="Times New Roman" w:hAnsi="Times New Roman" w:cs="Times New Roman"/>
          <w:sz w:val="24"/>
          <w:szCs w:val="24"/>
        </w:rPr>
        <w:t xml:space="preserve">Az </w:t>
      </w:r>
      <w:r>
        <w:rPr>
          <w:rFonts w:ascii="Times New Roman" w:hAnsi="Times New Roman" w:cs="Times New Roman"/>
          <w:sz w:val="24"/>
          <w:szCs w:val="24"/>
        </w:rPr>
        <w:t>előbbi fő vonzerejét a h</w:t>
      </w:r>
      <w:r w:rsidRPr="00526391">
        <w:rPr>
          <w:rFonts w:ascii="Times New Roman" w:hAnsi="Times New Roman" w:cs="Times New Roman"/>
          <w:sz w:val="24"/>
          <w:szCs w:val="24"/>
        </w:rPr>
        <w:t xml:space="preserve">elyi és regionális </w:t>
      </w:r>
      <w:proofErr w:type="gramStart"/>
      <w:r>
        <w:rPr>
          <w:rFonts w:ascii="Times New Roman" w:hAnsi="Times New Roman" w:cs="Times New Roman"/>
          <w:sz w:val="24"/>
          <w:szCs w:val="24"/>
        </w:rPr>
        <w:t>attrakciókkal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bíró</w:t>
      </w:r>
      <w:r w:rsidRPr="00526391">
        <w:rPr>
          <w:rFonts w:ascii="Times New Roman" w:hAnsi="Times New Roman" w:cs="Times New Roman"/>
          <w:sz w:val="24"/>
          <w:szCs w:val="24"/>
        </w:rPr>
        <w:t>, gondozott falusi, vidéki környezet</w:t>
      </w:r>
      <w:r>
        <w:rPr>
          <w:rFonts w:ascii="Times New Roman" w:hAnsi="Times New Roman" w:cs="Times New Roman"/>
          <w:sz w:val="24"/>
          <w:szCs w:val="24"/>
        </w:rPr>
        <w:t xml:space="preserve"> értékei adják, amelyekhez az utóbbi értékmagját alkotó </w:t>
      </w:r>
      <w:r w:rsidRPr="00526391">
        <w:rPr>
          <w:rFonts w:ascii="Times New Roman" w:hAnsi="Times New Roman" w:cs="Times New Roman"/>
          <w:sz w:val="24"/>
          <w:szCs w:val="24"/>
        </w:rPr>
        <w:t>mezőgazdasági adottságok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526391">
        <w:rPr>
          <w:rFonts w:ascii="Times New Roman" w:hAnsi="Times New Roman" w:cs="Times New Roman"/>
          <w:sz w:val="24"/>
          <w:szCs w:val="24"/>
        </w:rPr>
        <w:t>termékek</w:t>
      </w:r>
      <w:r>
        <w:rPr>
          <w:rFonts w:ascii="Times New Roman" w:hAnsi="Times New Roman" w:cs="Times New Roman"/>
          <w:sz w:val="24"/>
          <w:szCs w:val="24"/>
        </w:rPr>
        <w:t xml:space="preserve"> jól és sokfajta megjelenési formában kapcsolhatók az előállítás bemutatásától a vendégasztalig. </w:t>
      </w:r>
      <w:r w:rsidR="00151E62">
        <w:rPr>
          <w:rFonts w:ascii="Times New Roman" w:hAnsi="Times New Roman" w:cs="Times New Roman"/>
          <w:sz w:val="24"/>
          <w:szCs w:val="24"/>
        </w:rPr>
        <w:t xml:space="preserve">A </w:t>
      </w:r>
      <w:proofErr w:type="gramStart"/>
      <w:r w:rsidR="00151E62">
        <w:rPr>
          <w:rFonts w:ascii="Times New Roman" w:hAnsi="Times New Roman" w:cs="Times New Roman"/>
          <w:sz w:val="24"/>
          <w:szCs w:val="24"/>
        </w:rPr>
        <w:t>gasztronómiára</w:t>
      </w:r>
      <w:proofErr w:type="gramEnd"/>
      <w:r w:rsidR="00151E62">
        <w:rPr>
          <w:rFonts w:ascii="Times New Roman" w:hAnsi="Times New Roman" w:cs="Times New Roman"/>
          <w:sz w:val="24"/>
          <w:szCs w:val="24"/>
        </w:rPr>
        <w:t xml:space="preserve"> épülő turizmussal </w:t>
      </w:r>
      <w:r w:rsidR="0063572B">
        <w:rPr>
          <w:rFonts w:ascii="Times New Roman" w:hAnsi="Times New Roman" w:cs="Times New Roman"/>
          <w:sz w:val="24"/>
          <w:szCs w:val="24"/>
        </w:rPr>
        <w:t>az esettanulmány foglalkozik bővebben, itt csak annyit tarunk fontosnak megjegyezni, hogy a nagy tér- és időbeli koncentrációjú gasztronómiai rendezvények nem felelnek mega szelí</w:t>
      </w:r>
      <w:r w:rsidR="00EB6DC8">
        <w:rPr>
          <w:rFonts w:ascii="Times New Roman" w:hAnsi="Times New Roman" w:cs="Times New Roman"/>
          <w:sz w:val="24"/>
          <w:szCs w:val="24"/>
        </w:rPr>
        <w:t>d</w:t>
      </w:r>
      <w:r w:rsidR="0063572B">
        <w:rPr>
          <w:rFonts w:ascii="Times New Roman" w:hAnsi="Times New Roman" w:cs="Times New Roman"/>
          <w:sz w:val="24"/>
          <w:szCs w:val="24"/>
        </w:rPr>
        <w:t xml:space="preserve"> turizmus kritériumainak. Az </w:t>
      </w:r>
      <w:r w:rsidR="0063572B" w:rsidRPr="0063572B">
        <w:rPr>
          <w:rFonts w:ascii="Times New Roman" w:hAnsi="Times New Roman" w:cs="Times New Roman"/>
          <w:b/>
          <w:sz w:val="24"/>
          <w:szCs w:val="24"/>
        </w:rPr>
        <w:t>újabb niche-termékekben</w:t>
      </w:r>
      <w:r w:rsidR="0063572B">
        <w:rPr>
          <w:rFonts w:ascii="Times New Roman" w:hAnsi="Times New Roman" w:cs="Times New Roman"/>
          <w:sz w:val="24"/>
          <w:szCs w:val="24"/>
        </w:rPr>
        <w:t xml:space="preserve"> közös a </w:t>
      </w:r>
      <w:r w:rsidR="0063572B" w:rsidRPr="0063572B">
        <w:rPr>
          <w:rFonts w:ascii="Times New Roman" w:hAnsi="Times New Roman" w:cs="Times New Roman"/>
          <w:sz w:val="24"/>
          <w:szCs w:val="24"/>
        </w:rPr>
        <w:t xml:space="preserve">közösségi élmény és </w:t>
      </w:r>
      <w:r w:rsidR="0063572B">
        <w:rPr>
          <w:rFonts w:ascii="Times New Roman" w:hAnsi="Times New Roman" w:cs="Times New Roman"/>
          <w:sz w:val="24"/>
          <w:szCs w:val="24"/>
        </w:rPr>
        <w:t>a társadalmi</w:t>
      </w:r>
      <w:r w:rsidR="0063572B" w:rsidRPr="0063572B">
        <w:rPr>
          <w:rFonts w:ascii="Times New Roman" w:hAnsi="Times New Roman" w:cs="Times New Roman"/>
          <w:sz w:val="24"/>
          <w:szCs w:val="24"/>
        </w:rPr>
        <w:t xml:space="preserve"> </w:t>
      </w:r>
      <w:r w:rsidR="0063572B">
        <w:rPr>
          <w:rFonts w:ascii="Times New Roman" w:hAnsi="Times New Roman" w:cs="Times New Roman"/>
          <w:sz w:val="24"/>
          <w:szCs w:val="24"/>
        </w:rPr>
        <w:t xml:space="preserve">felelősség, valamint a kulturális </w:t>
      </w:r>
      <w:proofErr w:type="gramStart"/>
      <w:r w:rsidR="0063572B" w:rsidRPr="0063572B">
        <w:rPr>
          <w:rFonts w:ascii="Times New Roman" w:hAnsi="Times New Roman" w:cs="Times New Roman"/>
          <w:sz w:val="24"/>
          <w:szCs w:val="24"/>
        </w:rPr>
        <w:t>toleranci</w:t>
      </w:r>
      <w:r w:rsidR="0063572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63572B">
        <w:rPr>
          <w:rFonts w:ascii="Times New Roman" w:hAnsi="Times New Roman" w:cs="Times New Roman"/>
          <w:sz w:val="24"/>
          <w:szCs w:val="24"/>
        </w:rPr>
        <w:t xml:space="preserve"> hangsúlya. </w:t>
      </w:r>
      <w:r w:rsidR="00A60E91">
        <w:rPr>
          <w:rFonts w:ascii="Times New Roman" w:hAnsi="Times New Roman" w:cs="Times New Roman"/>
          <w:sz w:val="24"/>
          <w:szCs w:val="24"/>
        </w:rPr>
        <w:t xml:space="preserve">Az </w:t>
      </w:r>
      <w:r w:rsidR="00091EB0" w:rsidRPr="00A60E91">
        <w:rPr>
          <w:rFonts w:ascii="Times New Roman" w:hAnsi="Times New Roman" w:cs="Times New Roman"/>
          <w:b/>
          <w:sz w:val="24"/>
          <w:szCs w:val="24"/>
        </w:rPr>
        <w:t>önkéntes</w:t>
      </w:r>
      <w:r w:rsidR="00A60E91" w:rsidRPr="00A60E91">
        <w:rPr>
          <w:rFonts w:ascii="Times New Roman" w:hAnsi="Times New Roman" w:cs="Times New Roman"/>
          <w:b/>
          <w:sz w:val="24"/>
          <w:szCs w:val="24"/>
        </w:rPr>
        <w:t xml:space="preserve"> vagy </w:t>
      </w:r>
      <w:r w:rsidR="00091EB0" w:rsidRPr="00A60E91">
        <w:rPr>
          <w:rFonts w:ascii="Times New Roman" w:hAnsi="Times New Roman" w:cs="Times New Roman"/>
          <w:b/>
          <w:sz w:val="24"/>
          <w:szCs w:val="24"/>
        </w:rPr>
        <w:t>karitatív turizmus</w:t>
      </w:r>
      <w:r w:rsidR="0063572B">
        <w:rPr>
          <w:rFonts w:ascii="Times New Roman" w:hAnsi="Times New Roman" w:cs="Times New Roman"/>
          <w:b/>
          <w:sz w:val="24"/>
          <w:szCs w:val="24"/>
        </w:rPr>
        <w:t xml:space="preserve">ban </w:t>
      </w:r>
      <w:r w:rsidR="0063572B" w:rsidRPr="0063572B">
        <w:rPr>
          <w:rFonts w:ascii="Times New Roman" w:hAnsi="Times New Roman" w:cs="Times New Roman"/>
          <w:sz w:val="24"/>
          <w:szCs w:val="24"/>
        </w:rPr>
        <w:t>résztvevők</w:t>
      </w:r>
      <w:r w:rsidR="0063572B">
        <w:rPr>
          <w:rFonts w:ascii="Times New Roman" w:hAnsi="Times New Roman" w:cs="Times New Roman"/>
          <w:sz w:val="24"/>
          <w:szCs w:val="24"/>
        </w:rPr>
        <w:t xml:space="preserve"> s</w:t>
      </w:r>
      <w:r w:rsidR="0063572B" w:rsidRPr="00661AEF">
        <w:rPr>
          <w:rFonts w:ascii="Times New Roman" w:hAnsi="Times New Roman" w:cs="Times New Roman"/>
          <w:sz w:val="24"/>
          <w:szCs w:val="24"/>
        </w:rPr>
        <w:t xml:space="preserve">zabadidős utazásuk során szervezett önkéntes munkát vállalnak </w:t>
      </w:r>
      <w:r w:rsidR="0063572B">
        <w:rPr>
          <w:rFonts w:ascii="Times New Roman" w:hAnsi="Times New Roman" w:cs="Times New Roman"/>
          <w:sz w:val="24"/>
          <w:szCs w:val="24"/>
        </w:rPr>
        <w:t xml:space="preserve">jellemzően </w:t>
      </w:r>
      <w:r w:rsidR="0063572B" w:rsidRPr="00661AEF">
        <w:rPr>
          <w:rFonts w:ascii="Times New Roman" w:hAnsi="Times New Roman" w:cs="Times New Roman"/>
          <w:sz w:val="24"/>
          <w:szCs w:val="24"/>
        </w:rPr>
        <w:t xml:space="preserve">azért, hogy támogassák egyes társadalmi csoportok szegénységének mérséklését, </w:t>
      </w:r>
      <w:r w:rsidR="0063572B">
        <w:rPr>
          <w:rFonts w:ascii="Times New Roman" w:hAnsi="Times New Roman" w:cs="Times New Roman"/>
          <w:sz w:val="24"/>
          <w:szCs w:val="24"/>
        </w:rPr>
        <w:t xml:space="preserve">illetve </w:t>
      </w:r>
      <w:r w:rsidR="0063572B" w:rsidRPr="00661AEF">
        <w:rPr>
          <w:rFonts w:ascii="Times New Roman" w:hAnsi="Times New Roman" w:cs="Times New Roman"/>
          <w:sz w:val="24"/>
          <w:szCs w:val="24"/>
        </w:rPr>
        <w:t xml:space="preserve">környezeti </w:t>
      </w:r>
      <w:proofErr w:type="gramStart"/>
      <w:r w:rsidR="0063572B" w:rsidRPr="00661AEF">
        <w:rPr>
          <w:rFonts w:ascii="Times New Roman" w:hAnsi="Times New Roman" w:cs="Times New Roman"/>
          <w:sz w:val="24"/>
          <w:szCs w:val="24"/>
        </w:rPr>
        <w:t>problémák</w:t>
      </w:r>
      <w:proofErr w:type="gramEnd"/>
      <w:r w:rsidR="0063572B" w:rsidRPr="00661AEF">
        <w:rPr>
          <w:rFonts w:ascii="Times New Roman" w:hAnsi="Times New Roman" w:cs="Times New Roman"/>
          <w:sz w:val="24"/>
          <w:szCs w:val="24"/>
        </w:rPr>
        <w:t xml:space="preserve"> helyreállítását</w:t>
      </w:r>
      <w:r w:rsidR="0063572B">
        <w:rPr>
          <w:rFonts w:ascii="Times New Roman" w:hAnsi="Times New Roman" w:cs="Times New Roman"/>
          <w:sz w:val="24"/>
          <w:szCs w:val="24"/>
        </w:rPr>
        <w:t>.</w:t>
      </w:r>
      <w:r w:rsidR="00CC5477" w:rsidRPr="00CC5477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76D57898" wp14:editId="32F9A517">
            <wp:extent cx="2385929" cy="1789447"/>
            <wp:effectExtent l="0" t="0" r="0" b="1270"/>
            <wp:docPr id="3076" name="Picture 4" descr="Volunteer touri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Volunteer touris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929" cy="1789447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CC5477" w:rsidRDefault="0063572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Ezt a terméket </w:t>
      </w:r>
      <w:r w:rsidR="00091EB0" w:rsidRPr="00E06BF5">
        <w:rPr>
          <w:rFonts w:ascii="Times New Roman" w:hAnsi="Times New Roman" w:cs="Times New Roman"/>
          <w:sz w:val="24"/>
          <w:szCs w:val="24"/>
        </w:rPr>
        <w:t>a</w:t>
      </w:r>
      <w:r w:rsidR="0059570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95708">
        <w:rPr>
          <w:rFonts w:ascii="Times New Roman" w:hAnsi="Times New Roman" w:cs="Times New Roman"/>
          <w:sz w:val="24"/>
          <w:szCs w:val="24"/>
        </w:rPr>
        <w:t>szegregált</w:t>
      </w:r>
      <w:proofErr w:type="spellEnd"/>
      <w:r w:rsidR="0059570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595708">
        <w:rPr>
          <w:rFonts w:ascii="Times New Roman" w:hAnsi="Times New Roman" w:cs="Times New Roman"/>
          <w:sz w:val="24"/>
          <w:szCs w:val="24"/>
        </w:rPr>
        <w:t>marginalizált</w:t>
      </w:r>
      <w:proofErr w:type="spellEnd"/>
      <w:r w:rsidR="00595708">
        <w:rPr>
          <w:rFonts w:ascii="Times New Roman" w:hAnsi="Times New Roman" w:cs="Times New Roman"/>
          <w:sz w:val="24"/>
          <w:szCs w:val="24"/>
        </w:rPr>
        <w:t xml:space="preserve"> társadalmi rétegeken való segítést </w:t>
      </w:r>
      <w:r w:rsidR="00091EB0">
        <w:rPr>
          <w:rFonts w:ascii="Times New Roman" w:hAnsi="Times New Roman" w:cs="Times New Roman"/>
          <w:sz w:val="24"/>
          <w:szCs w:val="24"/>
        </w:rPr>
        <w:t>zászlajára tűző</w:t>
      </w:r>
      <w:r w:rsidR="00091EB0" w:rsidRPr="00E06BF5">
        <w:rPr>
          <w:rFonts w:ascii="Times New Roman" w:hAnsi="Times New Roman" w:cs="Times New Roman"/>
          <w:sz w:val="24"/>
          <w:szCs w:val="24"/>
        </w:rPr>
        <w:t xml:space="preserve"> </w:t>
      </w:r>
      <w:r w:rsidR="00091EB0" w:rsidRPr="00A60E91">
        <w:rPr>
          <w:rFonts w:ascii="Times New Roman" w:hAnsi="Times New Roman" w:cs="Times New Roman"/>
          <w:b/>
          <w:sz w:val="24"/>
          <w:szCs w:val="24"/>
        </w:rPr>
        <w:t>pro-</w:t>
      </w:r>
      <w:proofErr w:type="spellStart"/>
      <w:r w:rsidR="00091EB0" w:rsidRPr="00A60E91">
        <w:rPr>
          <w:rFonts w:ascii="Times New Roman" w:hAnsi="Times New Roman" w:cs="Times New Roman"/>
          <w:b/>
          <w:sz w:val="24"/>
          <w:szCs w:val="24"/>
        </w:rPr>
        <w:t>poor</w:t>
      </w:r>
      <w:proofErr w:type="spellEnd"/>
      <w:r w:rsidR="00091EB0" w:rsidRPr="00A60E91">
        <w:rPr>
          <w:rFonts w:ascii="Times New Roman" w:hAnsi="Times New Roman" w:cs="Times New Roman"/>
          <w:b/>
          <w:sz w:val="24"/>
          <w:szCs w:val="24"/>
        </w:rPr>
        <w:t xml:space="preserve"> tourism</w:t>
      </w:r>
      <w:r w:rsidR="00A60E91">
        <w:rPr>
          <w:rFonts w:ascii="Times New Roman" w:hAnsi="Times New Roman" w:cs="Times New Roman"/>
          <w:b/>
          <w:sz w:val="24"/>
          <w:szCs w:val="24"/>
        </w:rPr>
        <w:t xml:space="preserve"> (rövidítése PPT)</w:t>
      </w:r>
      <w:r w:rsidR="00091EB0" w:rsidRPr="00E06BF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95708">
        <w:rPr>
          <w:rFonts w:ascii="Times New Roman" w:hAnsi="Times New Roman" w:cs="Times New Roman"/>
          <w:sz w:val="24"/>
          <w:szCs w:val="24"/>
        </w:rPr>
        <w:t>koncepció</w:t>
      </w:r>
      <w:proofErr w:type="gramEnd"/>
      <w:r w:rsidR="00595708">
        <w:rPr>
          <w:rFonts w:ascii="Times New Roman" w:hAnsi="Times New Roman" w:cs="Times New Roman"/>
          <w:sz w:val="24"/>
          <w:szCs w:val="24"/>
        </w:rPr>
        <w:t xml:space="preserve"> </w:t>
      </w:r>
      <w:r w:rsidR="00091EB0" w:rsidRPr="00E06BF5">
        <w:rPr>
          <w:rFonts w:ascii="Times New Roman" w:hAnsi="Times New Roman" w:cs="Times New Roman"/>
          <w:sz w:val="24"/>
          <w:szCs w:val="24"/>
        </w:rPr>
        <w:t xml:space="preserve">egyik </w:t>
      </w:r>
      <w:r w:rsidR="00595708">
        <w:rPr>
          <w:rFonts w:ascii="Times New Roman" w:hAnsi="Times New Roman" w:cs="Times New Roman"/>
          <w:sz w:val="24"/>
          <w:szCs w:val="24"/>
        </w:rPr>
        <w:t xml:space="preserve">alternatívájaként </w:t>
      </w:r>
      <w:r>
        <w:rPr>
          <w:rFonts w:ascii="Times New Roman" w:hAnsi="Times New Roman" w:cs="Times New Roman"/>
          <w:sz w:val="24"/>
          <w:szCs w:val="24"/>
        </w:rPr>
        <w:t xml:space="preserve">is értelmezhetjük. </w:t>
      </w:r>
      <w:r w:rsidR="00A60E91">
        <w:rPr>
          <w:rFonts w:ascii="Times New Roman" w:hAnsi="Times New Roman" w:cs="Times New Roman"/>
          <w:sz w:val="24"/>
          <w:szCs w:val="24"/>
        </w:rPr>
        <w:t xml:space="preserve">A </w:t>
      </w:r>
      <w:r w:rsidR="00A60E91" w:rsidRPr="00A60E91">
        <w:rPr>
          <w:rFonts w:ascii="Times New Roman" w:hAnsi="Times New Roman" w:cs="Times New Roman"/>
          <w:b/>
          <w:sz w:val="24"/>
          <w:szCs w:val="24"/>
        </w:rPr>
        <w:t xml:space="preserve">közösségen alapuló turizmus </w:t>
      </w:r>
      <w:r w:rsidR="00A60E91">
        <w:rPr>
          <w:rFonts w:ascii="Times New Roman" w:hAnsi="Times New Roman" w:cs="Times New Roman"/>
          <w:b/>
          <w:sz w:val="24"/>
          <w:szCs w:val="24"/>
        </w:rPr>
        <w:t>(</w:t>
      </w:r>
      <w:proofErr w:type="spellStart"/>
      <w:r w:rsidR="00A60E91">
        <w:rPr>
          <w:rFonts w:ascii="Times New Roman" w:hAnsi="Times New Roman" w:cs="Times New Roman"/>
          <w:b/>
          <w:sz w:val="24"/>
          <w:szCs w:val="24"/>
        </w:rPr>
        <w:t>community-based</w:t>
      </w:r>
      <w:proofErr w:type="spellEnd"/>
      <w:r w:rsidR="00A60E91">
        <w:rPr>
          <w:rFonts w:ascii="Times New Roman" w:hAnsi="Times New Roman" w:cs="Times New Roman"/>
          <w:b/>
          <w:sz w:val="24"/>
          <w:szCs w:val="24"/>
        </w:rPr>
        <w:t xml:space="preserve"> tourism, rövidítése </w:t>
      </w:r>
      <w:r w:rsidR="00E06BF5" w:rsidRPr="00A60E91">
        <w:rPr>
          <w:rFonts w:ascii="Times New Roman" w:hAnsi="Times New Roman" w:cs="Times New Roman"/>
          <w:b/>
          <w:sz w:val="24"/>
          <w:szCs w:val="24"/>
        </w:rPr>
        <w:t>CBT</w:t>
      </w:r>
      <w:r w:rsidR="00A60E91">
        <w:rPr>
          <w:rFonts w:ascii="Times New Roman" w:hAnsi="Times New Roman" w:cs="Times New Roman"/>
          <w:b/>
          <w:sz w:val="24"/>
          <w:szCs w:val="24"/>
        </w:rPr>
        <w:t>)</w:t>
      </w:r>
      <w:r w:rsidR="00A60E91">
        <w:rPr>
          <w:rFonts w:ascii="Times New Roman" w:hAnsi="Times New Roman" w:cs="Times New Roman"/>
          <w:sz w:val="24"/>
          <w:szCs w:val="24"/>
        </w:rPr>
        <w:t xml:space="preserve"> </w:t>
      </w:r>
      <w:r w:rsidR="00091EB0">
        <w:rPr>
          <w:rFonts w:ascii="Times New Roman" w:hAnsi="Times New Roman" w:cs="Times New Roman"/>
          <w:sz w:val="24"/>
          <w:szCs w:val="24"/>
        </w:rPr>
        <w:t xml:space="preserve">stratégiaként és termékként is </w:t>
      </w:r>
      <w:r w:rsidR="00091EB0" w:rsidRPr="00E06BF5">
        <w:rPr>
          <w:rFonts w:ascii="Times New Roman" w:hAnsi="Times New Roman" w:cs="Times New Roman"/>
          <w:sz w:val="24"/>
          <w:szCs w:val="24"/>
        </w:rPr>
        <w:t>értelmezhető</w:t>
      </w:r>
      <w:r w:rsidR="00091EB0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p w:rsidR="00091EB0" w:rsidRDefault="00CC547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5477"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01B9256E" wp14:editId="36DDA2D6">
            <wp:extent cx="2933944" cy="2229798"/>
            <wp:effectExtent l="0" t="0" r="0" b="0"/>
            <wp:docPr id="3074" name="Picture 2" descr="Community Based Tourism with the Achu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ommunity Based Tourism with the Achuar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944" cy="2229798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91EB0">
        <w:rPr>
          <w:rFonts w:ascii="Times New Roman" w:hAnsi="Times New Roman" w:cs="Times New Roman"/>
          <w:sz w:val="24"/>
          <w:szCs w:val="24"/>
        </w:rPr>
        <w:t>Koncepció</w:t>
      </w:r>
      <w:proofErr w:type="gramEnd"/>
      <w:r w:rsidR="00091EB0">
        <w:rPr>
          <w:rFonts w:ascii="Times New Roman" w:hAnsi="Times New Roman" w:cs="Times New Roman"/>
          <w:sz w:val="24"/>
          <w:szCs w:val="24"/>
        </w:rPr>
        <w:t>ként lényege, hogy a turizmus tervezését, a turisztikai termékek előállítását, piacra vitelét, menedzselését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 a </w:t>
      </w:r>
      <w:r w:rsidR="00091EB0">
        <w:rPr>
          <w:rFonts w:ascii="Times New Roman" w:hAnsi="Times New Roman" w:cs="Times New Roman"/>
          <w:sz w:val="24"/>
          <w:szCs w:val="24"/>
        </w:rPr>
        <w:t xml:space="preserve">helyi 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közösség </w:t>
      </w:r>
      <w:r w:rsidR="00091EB0">
        <w:rPr>
          <w:rFonts w:ascii="Times New Roman" w:hAnsi="Times New Roman" w:cs="Times New Roman"/>
          <w:sz w:val="24"/>
          <w:szCs w:val="24"/>
        </w:rPr>
        <w:t>végzi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, </w:t>
      </w:r>
      <w:r w:rsidR="00091EB0">
        <w:rPr>
          <w:rFonts w:ascii="Times New Roman" w:hAnsi="Times New Roman" w:cs="Times New Roman"/>
          <w:sz w:val="24"/>
          <w:szCs w:val="24"/>
        </w:rPr>
        <w:t xml:space="preserve">amelynél az annak értékesítéséből származó profit is marad, 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de </w:t>
      </w:r>
      <w:r w:rsidR="00EB6DC8">
        <w:rPr>
          <w:rFonts w:ascii="Times New Roman" w:hAnsi="Times New Roman" w:cs="Times New Roman"/>
          <w:sz w:val="24"/>
          <w:szCs w:val="24"/>
        </w:rPr>
        <w:t xml:space="preserve">a közösség </w:t>
      </w:r>
      <w:r w:rsidR="00091EB0">
        <w:rPr>
          <w:rFonts w:ascii="Times New Roman" w:hAnsi="Times New Roman" w:cs="Times New Roman"/>
          <w:sz w:val="24"/>
          <w:szCs w:val="24"/>
        </w:rPr>
        <w:t>társulhat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 az ért</w:t>
      </w:r>
      <w:r w:rsidR="00091EB0">
        <w:rPr>
          <w:rFonts w:ascii="Times New Roman" w:hAnsi="Times New Roman" w:cs="Times New Roman"/>
          <w:sz w:val="24"/>
          <w:szCs w:val="24"/>
        </w:rPr>
        <w:t>é</w:t>
      </w:r>
      <w:r w:rsidR="00091EB0" w:rsidRPr="00853EAF">
        <w:rPr>
          <w:rFonts w:ascii="Times New Roman" w:hAnsi="Times New Roman" w:cs="Times New Roman"/>
          <w:sz w:val="24"/>
          <w:szCs w:val="24"/>
        </w:rPr>
        <w:t>keinek konzerválásában, gazdaságának fejlesztésében elkötelezett partnerrel is</w:t>
      </w:r>
      <w:r w:rsidR="00091EB0">
        <w:rPr>
          <w:rFonts w:ascii="Times New Roman" w:hAnsi="Times New Roman" w:cs="Times New Roman"/>
          <w:sz w:val="24"/>
          <w:szCs w:val="24"/>
        </w:rPr>
        <w:t>.</w:t>
      </w:r>
      <w:r w:rsidR="00EB6DC8">
        <w:rPr>
          <w:rFonts w:ascii="Times New Roman" w:hAnsi="Times New Roman" w:cs="Times New Roman"/>
          <w:sz w:val="24"/>
          <w:szCs w:val="24"/>
        </w:rPr>
        <w:t xml:space="preserve"> A közösségi turizmus j</w:t>
      </w:r>
      <w:r w:rsidR="00091EB0">
        <w:rPr>
          <w:rFonts w:ascii="Times New Roman" w:hAnsi="Times New Roman" w:cs="Times New Roman"/>
          <w:sz w:val="24"/>
          <w:szCs w:val="24"/>
        </w:rPr>
        <w:t>elen megközelítésben vett termék-alapú értelm</w:t>
      </w:r>
      <w:r w:rsidR="00EB6DC8">
        <w:rPr>
          <w:rFonts w:ascii="Times New Roman" w:hAnsi="Times New Roman" w:cs="Times New Roman"/>
          <w:sz w:val="24"/>
          <w:szCs w:val="24"/>
        </w:rPr>
        <w:t>e</w:t>
      </w:r>
      <w:r w:rsidR="00091EB0">
        <w:rPr>
          <w:rFonts w:ascii="Times New Roman" w:hAnsi="Times New Roman" w:cs="Times New Roman"/>
          <w:sz w:val="24"/>
          <w:szCs w:val="24"/>
        </w:rPr>
        <w:t>zése a sokszor</w:t>
      </w:r>
      <w:r w:rsidR="00091EB0" w:rsidRPr="00853EAF">
        <w:rPr>
          <w:rFonts w:ascii="Times New Roman" w:hAnsi="Times New Roman" w:cs="Times New Roman"/>
          <w:sz w:val="24"/>
          <w:szCs w:val="24"/>
        </w:rPr>
        <w:t xml:space="preserve"> hagyományos életmódot folytató, vidéki/törzsi, gyakran </w:t>
      </w:r>
      <w:proofErr w:type="spellStart"/>
      <w:r w:rsidR="00091EB0" w:rsidRPr="00853EAF">
        <w:rPr>
          <w:rFonts w:ascii="Times New Roman" w:hAnsi="Times New Roman" w:cs="Times New Roman"/>
          <w:sz w:val="24"/>
          <w:szCs w:val="24"/>
        </w:rPr>
        <w:t>marginalizált</w:t>
      </w:r>
      <w:proofErr w:type="spellEnd"/>
      <w:r w:rsidR="00091EB0" w:rsidRPr="00853EAF">
        <w:rPr>
          <w:rFonts w:ascii="Times New Roman" w:hAnsi="Times New Roman" w:cs="Times New Roman"/>
          <w:sz w:val="24"/>
          <w:szCs w:val="24"/>
        </w:rPr>
        <w:t xml:space="preserve"> közösség</w:t>
      </w:r>
      <w:r w:rsidR="00091EB0">
        <w:rPr>
          <w:rFonts w:ascii="Times New Roman" w:hAnsi="Times New Roman" w:cs="Times New Roman"/>
          <w:sz w:val="24"/>
          <w:szCs w:val="24"/>
        </w:rPr>
        <w:t>ek kultúrájának megőrzését és megélhetését is biztosíthatja.</w:t>
      </w:r>
    </w:p>
    <w:p w:rsidR="00CC5477" w:rsidRPr="00CC5477" w:rsidRDefault="00CC5477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C5477">
        <w:rPr>
          <w:rFonts w:ascii="Times New Roman" w:hAnsi="Times New Roman" w:cs="Times New Roman"/>
          <w:i/>
          <w:sz w:val="24"/>
          <w:szCs w:val="24"/>
        </w:rPr>
        <w:t xml:space="preserve">Megjegyzés: a </w:t>
      </w:r>
      <w:r>
        <w:rPr>
          <w:rFonts w:ascii="Times New Roman" w:hAnsi="Times New Roman" w:cs="Times New Roman"/>
          <w:i/>
          <w:sz w:val="24"/>
          <w:szCs w:val="24"/>
        </w:rPr>
        <w:t>forrás</w:t>
      </w:r>
      <w:r w:rsidRPr="00CC5477">
        <w:rPr>
          <w:rFonts w:ascii="Times New Roman" w:hAnsi="Times New Roman" w:cs="Times New Roman"/>
          <w:i/>
          <w:sz w:val="24"/>
          <w:szCs w:val="24"/>
        </w:rPr>
        <w:t>hivatkozás nélküli képek a ppt 18. diájáról valók</w:t>
      </w:r>
      <w:r>
        <w:rPr>
          <w:rFonts w:ascii="Times New Roman" w:hAnsi="Times New Roman" w:cs="Times New Roman"/>
          <w:i/>
          <w:sz w:val="24"/>
          <w:szCs w:val="24"/>
        </w:rPr>
        <w:t>, ott olvasható a hivatkozásuk is</w:t>
      </w:r>
      <w:r w:rsidRPr="00CC5477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A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ppt-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ben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C5477">
        <w:rPr>
          <w:rFonts w:ascii="Times New Roman" w:hAnsi="Times New Roman" w:cs="Times New Roman"/>
          <w:i/>
          <w:sz w:val="24"/>
          <w:szCs w:val="24"/>
        </w:rPr>
        <w:t xml:space="preserve"> is</w:t>
      </w:r>
      <w:proofErr w:type="gramEnd"/>
      <w:r w:rsidRPr="00CC5477">
        <w:rPr>
          <w:rFonts w:ascii="Times New Roman" w:hAnsi="Times New Roman" w:cs="Times New Roman"/>
          <w:i/>
          <w:sz w:val="24"/>
          <w:szCs w:val="24"/>
        </w:rPr>
        <w:t xml:space="preserve"> meghagytam ezeket az órai ppt-ként való használat miatt. Az online anyagb</w:t>
      </w:r>
      <w:r>
        <w:rPr>
          <w:rFonts w:ascii="Times New Roman" w:hAnsi="Times New Roman" w:cs="Times New Roman"/>
          <w:i/>
          <w:sz w:val="24"/>
          <w:szCs w:val="24"/>
        </w:rPr>
        <w:t>ól</w:t>
      </w:r>
      <w:r w:rsidRPr="00CC5477">
        <w:rPr>
          <w:rFonts w:ascii="Times New Roman" w:hAnsi="Times New Roman" w:cs="Times New Roman"/>
          <w:i/>
          <w:sz w:val="24"/>
          <w:szCs w:val="24"/>
        </w:rPr>
        <w:t xml:space="preserve"> akár ki is lehet venni és csak a maradék képe</w:t>
      </w:r>
      <w:r>
        <w:rPr>
          <w:rFonts w:ascii="Times New Roman" w:hAnsi="Times New Roman" w:cs="Times New Roman"/>
          <w:i/>
          <w:sz w:val="24"/>
          <w:szCs w:val="24"/>
        </w:rPr>
        <w:t>t</w:t>
      </w:r>
      <w:r w:rsidRPr="00CC5477">
        <w:rPr>
          <w:rFonts w:ascii="Times New Roman" w:hAnsi="Times New Roman" w:cs="Times New Roman"/>
          <w:i/>
          <w:sz w:val="24"/>
          <w:szCs w:val="24"/>
        </w:rPr>
        <w:t xml:space="preserve"> bent hagyni. </w:t>
      </w:r>
    </w:p>
    <w:sectPr w:rsidR="00CC5477" w:rsidRPr="00CC54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282771"/>
    <w:multiLevelType w:val="hybridMultilevel"/>
    <w:tmpl w:val="A5B22662"/>
    <w:lvl w:ilvl="0" w:tplc="CAB6437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AEAB8C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E0C7AD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6E01FA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D0AC1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7F4806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A0263F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6F4909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E5E615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514632BB"/>
    <w:multiLevelType w:val="hybridMultilevel"/>
    <w:tmpl w:val="F5B262B4"/>
    <w:lvl w:ilvl="0" w:tplc="E72660B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C2403B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C46C7E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2240E6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FAA5C2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3481A6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F52D36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010E84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4D2544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70454953"/>
    <w:multiLevelType w:val="hybridMultilevel"/>
    <w:tmpl w:val="7AEC3378"/>
    <w:lvl w:ilvl="0" w:tplc="CAB2AD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A2AFDB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EDC27A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D9E8C4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001BE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D28088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F08484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B6A098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40CBEF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BF5"/>
    <w:rsid w:val="0000730B"/>
    <w:rsid w:val="00091EB0"/>
    <w:rsid w:val="00151E62"/>
    <w:rsid w:val="00197DBF"/>
    <w:rsid w:val="00252D0F"/>
    <w:rsid w:val="00382942"/>
    <w:rsid w:val="0046732E"/>
    <w:rsid w:val="004C7153"/>
    <w:rsid w:val="0054359E"/>
    <w:rsid w:val="00595708"/>
    <w:rsid w:val="0063572B"/>
    <w:rsid w:val="006F139A"/>
    <w:rsid w:val="007F4DB6"/>
    <w:rsid w:val="008C7304"/>
    <w:rsid w:val="00967D61"/>
    <w:rsid w:val="00A60E91"/>
    <w:rsid w:val="00B14E1A"/>
    <w:rsid w:val="00B40189"/>
    <w:rsid w:val="00B73EAA"/>
    <w:rsid w:val="00BE1364"/>
    <w:rsid w:val="00C0139C"/>
    <w:rsid w:val="00CB6DBE"/>
    <w:rsid w:val="00CC5477"/>
    <w:rsid w:val="00D83263"/>
    <w:rsid w:val="00DF6161"/>
    <w:rsid w:val="00E06BF5"/>
    <w:rsid w:val="00EB6DC8"/>
    <w:rsid w:val="00F61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E5DE0A"/>
  <w15:chartTrackingRefBased/>
  <w15:docId w15:val="{65E4F71E-BB3D-4426-8993-C77C19FDB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F139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54359E"/>
    <w:rPr>
      <w:color w:val="0563C1" w:themeColor="hyperlink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46732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064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57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58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28276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98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94421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771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4526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067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601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38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3706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hyperlink" Target="http://www.falutur.hu/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s://www.tozsdeforum.hu/" TargetMode="External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hyperlink" Target="https://www.kaland.sport.hu/#http://hajosnyar.hu/" TargetMode="Externa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10" Type="http://schemas.openxmlformats.org/officeDocument/2006/relationships/image" Target="media/image4.png"/><Relationship Id="rId19" Type="http://schemas.openxmlformats.org/officeDocument/2006/relationships/hyperlink" Target="https://utleirasok.h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vizitura.com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8</Pages>
  <Words>693</Words>
  <Characters>4785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evasc</dc:creator>
  <cp:keywords/>
  <dc:description/>
  <cp:lastModifiedBy>evasc</cp:lastModifiedBy>
  <cp:revision>15</cp:revision>
  <dcterms:created xsi:type="dcterms:W3CDTF">2020-10-14T04:16:00Z</dcterms:created>
  <dcterms:modified xsi:type="dcterms:W3CDTF">2020-10-14T13:50:00Z</dcterms:modified>
</cp:coreProperties>
</file>